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>Kommune /bydel: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begin">
          <w:ffData>
            <w:name w:val="Tekst346"/>
            <w:enabled/>
            <w:calcOnExit w:val="0"/>
            <w:textInput/>
          </w:ffData>
        </w:fldChar>
      </w:r>
      <w:bookmarkStart w:id="0" w:name="Tekst346"/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instrText xml:space="preserve"> FORMTEXT </w:instrTex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separate"/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lang w:val="nn-NO"/>
        </w:rPr>
        <w:fldChar w:fldCharType="end"/>
      </w:r>
      <w:bookmarkEnd w:id="0"/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ab/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ab/>
      </w:r>
      <w:r w:rsidRPr="00877C42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 xml:space="preserve">                          Melding dette året:    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begin">
          <w:ffData>
            <w:name w:val="Tekst331"/>
            <w:enabled/>
            <w:calcOnExit w:val="0"/>
            <w:textInput/>
          </w:ffData>
        </w:fldCha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instrText xml:space="preserve"> FORMTEXT </w:instrTex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separate"/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end"/>
      </w:r>
    </w:p>
    <w:p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nn-NO" w:eastAsia="nb-NO"/>
        </w:rPr>
      </w:pPr>
      <w:r w:rsidRPr="00877C42">
        <w:rPr>
          <w:rFonts w:ascii="Times New Roman" w:eastAsia="Times New Roman" w:hAnsi="Times New Roman"/>
          <w:sz w:val="20"/>
          <w:szCs w:val="20"/>
          <w:lang w:val="nn-NO" w:eastAsia="nb-NO"/>
        </w:rPr>
        <w:t xml:space="preserve">                       </w:t>
      </w:r>
    </w:p>
    <w:p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val="nn-NO" w:eastAsia="nb-NO"/>
        </w:rPr>
      </w:pPr>
      <w:r w:rsidRPr="00877C42">
        <w:rPr>
          <w:rFonts w:ascii="Times New Roman" w:eastAsia="Times New Roman" w:hAnsi="Times New Roman"/>
          <w:sz w:val="20"/>
          <w:szCs w:val="20"/>
          <w:lang w:val="nn-NO" w:eastAsia="nb-NO"/>
        </w:rPr>
        <w:t xml:space="preserve">                                                                                               </w:t>
      </w:r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Unntatt fr</w:t>
      </w:r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å offentlegheit: </w:t>
      </w:r>
      <w:proofErr w:type="spellStart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Offl</w:t>
      </w:r>
      <w:proofErr w:type="spellEnd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§ 13, </w:t>
      </w:r>
      <w:proofErr w:type="spellStart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jf</w:t>
      </w:r>
      <w:proofErr w:type="spellEnd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</w:t>
      </w:r>
      <w:proofErr w:type="spellStart"/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hotl</w:t>
      </w:r>
      <w:proofErr w:type="spellEnd"/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§ 12-1</w:t>
      </w:r>
    </w:p>
    <w:p w:rsidR="0023322D" w:rsidRPr="00877C42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val="nn-NO" w:eastAsia="nb-NO"/>
        </w:rPr>
      </w:pPr>
    </w:p>
    <w:p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>MELDING OM SKADEAVVER</w:t>
      </w:r>
      <w:r w:rsidR="00E67D77"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>J</w:t>
      </w:r>
      <w:r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 xml:space="preserve">ANDE TILTAK I NAUDS-SITUASJONAR </w:t>
      </w:r>
    </w:p>
    <w:p w:rsidR="0023322D" w:rsidRPr="00C013E9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eastAsia="nb-NO"/>
        </w:rPr>
      </w:pPr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 xml:space="preserve">Lov om kommunale helse- og omsorgstenester, </w:t>
      </w:r>
      <w:proofErr w:type="spellStart"/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>kap</w:t>
      </w:r>
      <w:proofErr w:type="spellEnd"/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 xml:space="preserve">. 9, § 9-5 tredje ledd bokstav 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3322D" w:rsidRPr="00401E9C" w:rsidTr="0023322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lang w:val="nn-NO" w:eastAsia="nb-NO"/>
              </w:rPr>
            </w:pP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Dersom det IKK</w:t>
            </w:r>
            <w:r w:rsidR="00E67D77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JE er</w:t>
            </w:r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</w:t>
            </w:r>
            <w:proofErr w:type="spellStart"/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r</w:t>
            </w:r>
            <w:r w:rsidR="00FC7A61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au</w:t>
            </w:r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d</w:t>
            </w:r>
            <w:proofErr w:type="spellEnd"/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skrift på dele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r av </w:t>
            </w:r>
            <w:r w:rsidRPr="00C013E9">
              <w:rPr>
                <w:rFonts w:ascii="Times New Roman" w:eastAsia="Times New Roman" w:hAnsi="Times New Roman"/>
                <w:bCs/>
                <w:i/>
                <w:u w:val="single"/>
                <w:lang w:eastAsia="nb-NO"/>
              </w:rPr>
              <w:t>denne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sida betyr det at du </w:t>
            </w:r>
            <w:r w:rsidRPr="00C013E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nb-NO"/>
              </w:rPr>
              <w:t>må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aktiver</w:t>
            </w:r>
            <w:r w:rsidR="00E67D77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funksjonen ”Skjult tekst” for at skjemaet skal </w:t>
            </w:r>
            <w:proofErr w:type="spellStart"/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vere</w:t>
            </w:r>
            <w:proofErr w:type="spellEnd"/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klart til korrekt bruk. </w:t>
            </w:r>
            <w:r w:rsidRPr="00E67D77">
              <w:rPr>
                <w:rFonts w:ascii="Times New Roman" w:eastAsia="Times New Roman" w:hAnsi="Times New Roman"/>
                <w:bCs/>
                <w:i/>
                <w:lang w:val="nn-NO" w:eastAsia="nb-NO"/>
              </w:rPr>
              <w:t>Dette gjerast på følgjande måte:</w:t>
            </w:r>
          </w:p>
          <w:p w:rsidR="0023322D" w:rsidRPr="00E67D77" w:rsidRDefault="0023322D" w:rsidP="00E67D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ind w:left="714" w:hanging="357"/>
              <w:textAlignment w:val="baseline"/>
              <w:rPr>
                <w:rFonts w:ascii="Times New Roman" w:eastAsia="Times New Roman" w:hAnsi="Times New Roman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Gå inn på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”Verktøy”</w:t>
            </w: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 - Gå inn på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</w:t>
            </w:r>
            <w:proofErr w:type="spellStart"/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Alternativer</w:t>
            </w:r>
            <w:proofErr w:type="spellEnd"/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</w:t>
            </w:r>
            <w:r w:rsidR="00E67D77">
              <w:rPr>
                <w:rFonts w:ascii="Times New Roman" w:eastAsia="Times New Roman" w:hAnsi="Times New Roman"/>
                <w:lang w:val="nn-NO" w:eastAsia="nb-NO"/>
              </w:rPr>
              <w:t xml:space="preserve"> - Klikk i ruta</w:t>
            </w: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 for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”Skjult tekst”</w:t>
            </w:r>
          </w:p>
          <w:p w:rsidR="0023322D" w:rsidRPr="00E67D77" w:rsidRDefault="0023322D" w:rsidP="00E67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bCs/>
                <w:i/>
                <w:lang w:val="nn-NO" w:eastAsia="nb-NO"/>
              </w:rPr>
              <w:t xml:space="preserve">I Windows Vista: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Vel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”Skriv ut”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frå filmenyen - Gå inn på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</w:t>
            </w:r>
            <w:proofErr w:type="spellStart"/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Alternativer</w:t>
            </w:r>
            <w:proofErr w:type="spellEnd"/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– Klikk i rut</w:t>
            </w:r>
            <w:r w:rsid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”Skjult tekst”</w:t>
            </w:r>
          </w:p>
        </w:tc>
      </w:tr>
    </w:tbl>
    <w:p w:rsidR="0023322D" w:rsidRPr="00E67D77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</w:p>
    <w:p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 xml:space="preserve">Lovheimelen for å nytte tvang og makt finn du i Lov om kommunale helse- og omsorgstenester, kap. 9, § 9-5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tredje ledd bokstav a (alle lovheimlane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som er omtalt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nedanfor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viser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til denne lova med mindre det blir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gitt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opplysningar om anna). </w:t>
      </w:r>
      <w:r w:rsidR="00877C42"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>Dette skjemaet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</w:t>
      </w:r>
      <w:r w:rsidR="00E67D77">
        <w:rPr>
          <w:rFonts w:ascii="Times New Roman" w:eastAsia="Times New Roman" w:hAnsi="Times New Roman"/>
          <w:sz w:val="24"/>
          <w:szCs w:val="24"/>
          <w:lang w:val="nn-NO" w:eastAsia="nb-NO"/>
        </w:rPr>
        <w:t>tilfredsstill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er</w:t>
      </w:r>
      <w:r w:rsidR="00877C42"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lo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>va si føresegn til kva som skal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skrivast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ned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.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Kommunane og bydelane bør difor bruke dette skjemaet.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  <w:t>Om skjemaet: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Det er ikkje laga ein separat rettleiar til skjemaet. Den 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rettleiande teksten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er innarbeid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i sjølve malen og vil på skjermen synast </w:t>
      </w:r>
      <w:r w:rsidR="00FC7A61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i rau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d skrift.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Denne (r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au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de) skrifta er meint som hjelpetekst undervegs og vil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u w:val="single"/>
          <w:lang w:val="nn-NO" w:eastAsia="nb-NO"/>
        </w:rPr>
        <w:t xml:space="preserve">ikkje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kome med når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du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skriv ut dokumentet.</w:t>
      </w:r>
    </w:p>
    <w:p w:rsidR="0023322D" w:rsidRPr="00C013E9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nb-NO"/>
        </w:rPr>
        <w:t>Slik fyller du ut skjemaet: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Skriv informasjon inn i rubrikkane. Tekstboksane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vert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utvid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ved bruk av linjeskift. Tabulatortasten brukast til å navigere frå eitt felt til det neste. Du kan også sette inn markøren der du vil skrive inn tekst, ved hjelp av musa.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For å sette kryss i ei rute: klikk i ruta ved hjelp av musa</w:t>
      </w:r>
      <w:r w:rsidRPr="00C013E9">
        <w:rPr>
          <w:rFonts w:ascii="Times New Roman" w:eastAsia="Times New Roman" w:hAnsi="Times New Roman"/>
          <w:color w:val="FF0000"/>
          <w:sz w:val="24"/>
          <w:szCs w:val="20"/>
          <w:lang w:val="nn-NO" w:eastAsia="nb-NO"/>
        </w:rPr>
        <w:t xml:space="preserve">.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2. Utskrift med eller utan hjelpetekst:</w:t>
      </w:r>
    </w:p>
    <w:p w:rsidR="0023322D" w:rsidRPr="00C013E9" w:rsidRDefault="00FC7A61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Om du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skal skrive ut eit eksemplar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der 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en 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rettleiande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teksten skal 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synast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: </w:t>
      </w:r>
    </w:p>
    <w:p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Vel ”Skriv ut” fr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å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filmenyen. </w:t>
      </w:r>
    </w:p>
    <w:p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Gå inn på ”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Alternativer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”. </w:t>
      </w:r>
    </w:p>
    <w:p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Huk av i boksen for ”skjult tekst” i feltet for ”inkluder i dokumentet”.</w:t>
      </w:r>
    </w:p>
    <w:p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Ta vekk haka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når melding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skal skriv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ut ut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n den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rettleiande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teksten.</w:t>
      </w:r>
    </w:p>
    <w:p w:rsidR="0023322D" w:rsidRPr="00C013E9" w:rsidRDefault="00D50A06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u w:val="single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3. Om meldinga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ska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l fyll</w:t>
      </w:r>
      <w:r w:rsidR="00FC7A61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ast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ut for h</w:t>
      </w:r>
      <w:r w:rsidR="00E67D77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nd</w:t>
      </w:r>
    </w:p>
    <w:p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Ikkje alle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enestest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der er lagt til rette for at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kan skrive melding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rett inn på data og har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i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for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papirutgåver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ligg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ja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nde som fyll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 ut for ha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nd.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Før dette skjemaet skrivast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ut og kopier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opp for slik bruk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,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må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gå inn og sørg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 for å utvide tekstboksene slik at det er plass til å fylle inn 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audsynt 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formasjon. 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Husk å skrive tydele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g og med mørk penn!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  <w:t xml:space="preserve">Saksgang: </w:t>
      </w:r>
    </w:p>
    <w:p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Det er den som har det daglege ansvaret på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enestest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aden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som primært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fatta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avgjerd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om skadeavv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nde tiltak i n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au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ssituasjona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r.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Avgjerda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må ta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kast på staden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Om den som har det dagle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ge ansvaret ikk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er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der,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eller det ikk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tid til å vente på at vedkomma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nde skal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fatte ei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slik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må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treff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 av tenesteyta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ren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(ane)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.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lastRenderedPageBreak/>
        <w:t>Det skal straks send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melding om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avgjerda til overordna fagleg ansvarleg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for kapittel 9, Fylkesmannen, ver</w:t>
      </w:r>
      <w:r w:rsidR="00DB7623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je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 pårøra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nde.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</w:p>
    <w:p w:rsidR="0023322D" w:rsidRPr="00C013E9" w:rsidRDefault="007E48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etter 9-5 tredje ledd bokstav a k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an </w:t>
      </w:r>
      <w:proofErr w:type="spellStart"/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påklagast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av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brukar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ver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DB7623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 pårør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nde til Fylkesmannen. Fylkesmannen skal prøve alle sider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av sak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Kommunen skal gi </w:t>
      </w:r>
      <w:proofErr w:type="spellStart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verje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og </w:t>
      </w:r>
      <w:proofErr w:type="spellStart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pårør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nde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opplysning om klageadgangen etter § 9-11 andre ledd.”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Saksgangen i slike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avgjer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er</w:t>
      </w:r>
      <w:r w:rsidR="00E25C0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omtalt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§ 9-7 første ledd. </w:t>
      </w: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</w:p>
    <w:p w:rsidR="0023322D" w:rsidRPr="00C013E9" w:rsidRDefault="007E48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</w:pPr>
      <w:proofErr w:type="spellStart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Rubrikka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ne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1, 2, 3, 10, samt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na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mn</w:t>
      </w:r>
      <w:proofErr w:type="spellEnd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</w:t>
      </w:r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og adresse for </w:t>
      </w:r>
      <w:proofErr w:type="spellStart"/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pårørande</w:t>
      </w:r>
      <w:proofErr w:type="spellEnd"/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/ </w:t>
      </w:r>
      <w:proofErr w:type="spellStart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verj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i punkt 11 kan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v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skrevet inn og fylt ut på f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ø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eha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nd om dette er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formålst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enle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g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.</w:t>
      </w:r>
    </w:p>
    <w:p w:rsidR="0023322D" w:rsidRPr="00E67D77" w:rsidRDefault="00E25C07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1. Opplysninga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r om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brukar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, b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u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ad og tenestesta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d: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8"/>
        <w:gridCol w:w="2737"/>
      </w:tblGrid>
      <w:tr w:rsidR="0023322D" w:rsidRPr="00E67D77" w:rsidTr="0023322D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1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2"/>
          </w:p>
        </w:tc>
      </w:tr>
      <w:tr w:rsidR="0023322D" w:rsidRPr="00E67D77" w:rsidTr="0023322D">
        <w:tc>
          <w:tcPr>
            <w:tcW w:w="6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Etternamn, fornam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Fødselsdato</w:t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8"/>
        <w:gridCol w:w="2737"/>
      </w:tblGrid>
      <w:tr w:rsidR="0023322D" w:rsidRPr="00E67D77" w:rsidTr="0023322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3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4"/>
          </w:p>
        </w:tc>
      </w:tr>
      <w:tr w:rsidR="0023322D" w:rsidRPr="00E67D77" w:rsidTr="0023322D">
        <w:tc>
          <w:tcPr>
            <w:tcW w:w="6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Bustad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</w:t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3439"/>
        <w:gridCol w:w="2737"/>
      </w:tblGrid>
      <w:tr w:rsidR="0023322D" w:rsidRPr="00E67D77" w:rsidTr="0023322D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9"/>
                  <w:enabled/>
                  <w:calcOnExit w:val="0"/>
                  <w:textInput/>
                </w:ffData>
              </w:fldChar>
            </w:r>
            <w:bookmarkStart w:id="5" w:name="Tekst339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5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23322D" w:rsidRPr="00E67D77" w:rsidTr="0023322D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Namn på tenestesta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18"/>
                <w:lang w:val="nn-NO" w:eastAsia="nb-NO"/>
              </w:rPr>
              <w:t>Adresse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 /e-post</w:t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b/>
          <w:sz w:val="24"/>
          <w:szCs w:val="20"/>
          <w:lang w:eastAsia="nb-NO"/>
        </w:rPr>
        <w:t>2. Virkeområde: Kryss av</w:t>
      </w:r>
      <w:r w:rsidRPr="00C013E9">
        <w:rPr>
          <w:rFonts w:ascii="Times New Roman" w:eastAsia="Times New Roman" w:hAnsi="Times New Roman"/>
          <w:b/>
          <w:vanish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(ved å klikke i rut</w:t>
      </w:r>
      <w:r w:rsidR="00E25C0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)</w:t>
      </w:r>
      <w:r w:rsidRPr="00C013E9">
        <w:rPr>
          <w:rFonts w:ascii="Times New Roman" w:eastAsia="Times New Roman" w:hAnsi="Times New Roman"/>
          <w:color w:val="FF0000"/>
          <w:sz w:val="24"/>
          <w:szCs w:val="20"/>
          <w:lang w:eastAsia="nb-NO"/>
        </w:rPr>
        <w:t>.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483"/>
        <w:gridCol w:w="1497"/>
        <w:gridCol w:w="2160"/>
      </w:tblGrid>
      <w:tr w:rsidR="0023322D" w:rsidRPr="00E67D77" w:rsidTr="002332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E25C07" w:rsidP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Brukar er psykisk utviklingshemma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 xml:space="preserve">Ja  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instrText xml:space="preserve"> FORMCHECKBOX </w:instrText>
            </w:r>
            <w:r w:rsidR="00401E9C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r>
            <w:r w:rsidR="00401E9C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</w:p>
        </w:tc>
      </w:tr>
      <w:tr w:rsidR="0023322D" w:rsidRPr="00401E9C" w:rsidTr="002332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 w:rsidP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Vedtak etter helse- og omsorgst</w:t>
            </w:r>
            <w:r w:rsidR="00E25C07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enestelova</w:t>
            </w:r>
            <w:r w:rsidR="00401E9C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 xml:space="preserve"> § 3-2, nr.6, bokstav a-c, eller § 3-6 nr. 2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 xml:space="preserve">Ja  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instrText xml:space="preserve"> FORMCHECKBOX </w:instrText>
            </w:r>
            <w:r w:rsidR="00401E9C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r>
            <w:r w:rsidR="00401E9C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Vedtaksdato: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340"/>
                  <w:enabled/>
                  <w:calcOnExit w:val="0"/>
                  <w:textInput/>
                </w:ffData>
              </w:fldChar>
            </w:r>
            <w:bookmarkStart w:id="7" w:name="Tekst340"/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7"/>
          </w:p>
        </w:tc>
      </w:tr>
    </w:tbl>
    <w:p w:rsidR="0023322D" w:rsidRPr="00C013E9" w:rsidRDefault="00E25C07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Lova gjeld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berre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for persona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med psykisk utviklingshemming,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for må dette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stadfestast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 melding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m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diagnosen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ikk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er s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tt eller er uklar, må dette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gjer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 og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melding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. Tvang og makt kan b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erre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nyttast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når det er fatt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vedtak om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nester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etter helse- og omsorgstenestelova</w:t>
      </w:r>
      <w:r w:rsidR="00496333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m det ikk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er fatt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 vedtak om slike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enester, må dette også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gjerast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 i meldinga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sjå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§ 9-2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lang w:val="nn-NO" w:eastAsia="nb-NO"/>
        </w:rPr>
      </w:pPr>
      <w:r w:rsidRPr="00E67D77">
        <w:rPr>
          <w:rFonts w:ascii="Times New Roman" w:eastAsia="Times New Roman" w:hAnsi="Times New Roman"/>
          <w:lang w:val="nn-NO" w:eastAsia="nb-NO"/>
        </w:rPr>
        <w:t>Event</w:t>
      </w:r>
      <w:r w:rsidR="003B665D" w:rsidRPr="00E67D77">
        <w:rPr>
          <w:rFonts w:ascii="Times New Roman" w:eastAsia="Times New Roman" w:hAnsi="Times New Roman"/>
          <w:lang w:val="nn-NO" w:eastAsia="nb-NO"/>
        </w:rPr>
        <w:t>uelle relevante tilleggsdiagnosa</w:t>
      </w:r>
      <w:r w:rsidRPr="00E67D77">
        <w:rPr>
          <w:rFonts w:ascii="Times New Roman" w:eastAsia="Times New Roman" w:hAnsi="Times New Roman"/>
          <w:lang w:val="nn-NO" w:eastAsia="nb-NO"/>
        </w:rPr>
        <w:t>r: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3B665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lang w:eastAsia="nb-NO"/>
        </w:rPr>
      </w:pPr>
      <w:proofErr w:type="spellStart"/>
      <w:r w:rsidRPr="00C013E9">
        <w:rPr>
          <w:rFonts w:ascii="Times New Roman" w:eastAsia="Times New Roman" w:hAnsi="Times New Roman"/>
          <w:lang w:eastAsia="nb-NO"/>
        </w:rPr>
        <w:t>Manglande</w:t>
      </w:r>
      <w:proofErr w:type="spellEnd"/>
      <w:r w:rsidRPr="00C013E9">
        <w:rPr>
          <w:rFonts w:ascii="Times New Roman" w:eastAsia="Times New Roman" w:hAnsi="Times New Roman"/>
          <w:lang w:eastAsia="nb-NO"/>
        </w:rPr>
        <w:t xml:space="preserve"> diagnose eller </w:t>
      </w:r>
      <w:proofErr w:type="spellStart"/>
      <w:r w:rsidRPr="00C013E9">
        <w:rPr>
          <w:rFonts w:ascii="Times New Roman" w:eastAsia="Times New Roman" w:hAnsi="Times New Roman"/>
          <w:lang w:eastAsia="nb-NO"/>
        </w:rPr>
        <w:t>mangla</w:t>
      </w:r>
      <w:r w:rsidR="0023322D" w:rsidRPr="00C013E9">
        <w:rPr>
          <w:rFonts w:ascii="Times New Roman" w:eastAsia="Times New Roman" w:hAnsi="Times New Roman"/>
          <w:lang w:eastAsia="nb-NO"/>
        </w:rPr>
        <w:t>nde</w:t>
      </w:r>
      <w:proofErr w:type="spellEnd"/>
      <w:r w:rsidR="0023322D" w:rsidRPr="00C013E9">
        <w:rPr>
          <w:rFonts w:ascii="Times New Roman" w:eastAsia="Times New Roman" w:hAnsi="Times New Roman"/>
          <w:lang w:eastAsia="nb-NO"/>
        </w:rPr>
        <w:t xml:space="preserve"> vedtak etter lov </w:t>
      </w:r>
      <w:r w:rsidRPr="00C013E9">
        <w:rPr>
          <w:rFonts w:ascii="Times New Roman" w:eastAsia="Times New Roman" w:hAnsi="Times New Roman"/>
          <w:lang w:eastAsia="nb-NO"/>
        </w:rPr>
        <w:t>om kommunale helse- og omsorgst</w:t>
      </w:r>
      <w:r w:rsidR="0023322D" w:rsidRPr="00C013E9">
        <w:rPr>
          <w:rFonts w:ascii="Times New Roman" w:eastAsia="Times New Roman" w:hAnsi="Times New Roman"/>
          <w:lang w:eastAsia="nb-NO"/>
        </w:rPr>
        <w:t>enester</w:t>
      </w:r>
      <w:r w:rsidRPr="00C013E9">
        <w:rPr>
          <w:rFonts w:ascii="Times New Roman" w:eastAsia="Times New Roman" w:hAnsi="Times New Roman"/>
          <w:lang w:eastAsia="nb-NO"/>
        </w:rPr>
        <w:t xml:space="preserve">, kan eventuelt </w:t>
      </w:r>
      <w:proofErr w:type="spellStart"/>
      <w:r w:rsidRPr="00C013E9">
        <w:rPr>
          <w:rFonts w:ascii="Times New Roman" w:eastAsia="Times New Roman" w:hAnsi="Times New Roman"/>
          <w:lang w:eastAsia="nb-NO"/>
        </w:rPr>
        <w:t>utdjupast</w:t>
      </w:r>
      <w:proofErr w:type="spellEnd"/>
      <w:r w:rsidRPr="00C013E9">
        <w:rPr>
          <w:rFonts w:ascii="Times New Roman" w:eastAsia="Times New Roman" w:hAnsi="Times New Roman"/>
          <w:lang w:eastAsia="nb-NO"/>
        </w:rPr>
        <w:t xml:space="preserve"> her: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3.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Gi ei omtale av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brukaren sin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situasjon og gj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 e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i fagle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 vurdering av denne: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8"/>
                  <w:enabled/>
                  <w:calcOnExit w:val="0"/>
                  <w:textInput/>
                </w:ffData>
              </w:fldChar>
            </w:r>
            <w:bookmarkStart w:id="8" w:name="Tekst338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8"/>
          </w:p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</w:tbl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brukaren sin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situasjon og gj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fagle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 vurdering av denne. De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 er viktig at omfanget av 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enester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kjem fram i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enne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omtalen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Dette bør 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jerast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form av 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it kort vedlegg. Vedlegget kan 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skreve på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førehand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men skal til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ei kvar tid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 oppdatert. Det er også m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ogleg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legge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ved dokumentasjon ved første gong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innsend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vise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til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denne. Dette kan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til dømes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Individuell plan. 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BD08F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4. 1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og når ble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avgjerd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a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om bruk av tvang og makt tatt: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800"/>
        <w:gridCol w:w="6120"/>
      </w:tblGrid>
      <w:tr w:rsidR="0023322D" w:rsidRPr="00E67D77" w:rsidTr="002332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9" w:name="Tekst332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3"/>
                  <w:enabled/>
                  <w:calcOnExit w:val="0"/>
                  <w:textInput/>
                </w:ffData>
              </w:fldChar>
            </w:r>
            <w:bookmarkStart w:id="10" w:name="Tekst333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10"/>
          </w:p>
        </w:tc>
      </w:tr>
      <w:tr w:rsidR="0023322D" w:rsidRPr="00E67D77" w:rsidTr="0023322D">
        <w:trPr>
          <w:trHeight w:val="251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Dato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Klokkeslett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22D" w:rsidRPr="00E67D77" w:rsidRDefault="00BD0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Sta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</w:t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du/d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gjorde under gjennomføringa av tiltaket, o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kor lenge tiltaket var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te, og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kva brukar gjorde.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Viser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til § 9-2 om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som re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knast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som tvang og makt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§ 9-6 om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særle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ge grenser for bruk av enkelte tiltak. </w:t>
      </w:r>
    </w:p>
    <w:p w:rsidR="0023322D" w:rsidRPr="00E67D77" w:rsidRDefault="00BD08F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4.2 Kva skjedde før bruk av tvang og makt? Kva tru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 du er årsak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til at situasjonen oppsto?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moglege årsak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 til </w:t>
      </w:r>
      <w:proofErr w:type="spellStart"/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atferden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utlø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yste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tvangsbruk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en.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situasjon brukar var i, kva for andre personar som va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til stades og eventuelle andre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tilhøve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kan ha v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rka inn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(for eksempel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om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han/ho var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volten,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klar, trøtt, moglege smert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r, nytt personal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e, endringar i plana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osv.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)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er viktige å få med.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4.3 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Kva for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andre lø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ysingar vart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prøvd før det 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vart nytta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tvang og makt? G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jer greie for kvifor andre løysingar eventuelt ikkje vart nytta.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Andre lø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y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skal ha v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prøvd før tiltak om bruk av tvang og makt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vert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sett i verk. Kravet kan b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erre fråvikast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 særle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ge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høve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s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jå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§ 9-5. I § 9-2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står det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som ikk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re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knast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tvang og makt. 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4. 4 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</w:t>
      </w:r>
      <w:r w:rsid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i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omtale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av </w:t>
      </w:r>
      <w:r w:rsidR="00FC7A61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tiltaket som vart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satt i verk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7"/>
                  <w:enabled/>
                  <w:calcOnExit w:val="0"/>
                  <w:textInput/>
                </w:ffData>
              </w:fldChar>
            </w:r>
            <w:bookmarkStart w:id="11" w:name="Tekst337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11"/>
          </w:p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C013E9" w:rsidRDefault="008E2C29" w:rsidP="008E2C2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</w:pPr>
            <w:r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 xml:space="preserve">Tiltakets </w:t>
            </w:r>
            <w:proofErr w:type="gramStart"/>
            <w:r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>lengde</w:t>
            </w:r>
            <w:r w:rsidR="0023322D"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 xml:space="preserve">: </w:t>
            </w:r>
            <w:r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Starta</w:t>
            </w:r>
            <w:proofErr w:type="gram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</w:t>
            </w:r>
            <w:proofErr w:type="spellStart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>kl</w:t>
            </w:r>
            <w:proofErr w:type="spell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:  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4"/>
                  <w:enabled/>
                  <w:calcOnExit w:val="0"/>
                  <w:textInput/>
                </w:ffData>
              </w:fldChar>
            </w:r>
            <w:bookmarkStart w:id="12" w:name="Tekst334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2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              Slutt </w:t>
            </w:r>
            <w:proofErr w:type="spellStart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>kl</w:t>
            </w:r>
            <w:proofErr w:type="spell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: 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5"/>
                  <w:enabled/>
                  <w:calcOnExit w:val="0"/>
                  <w:textInput/>
                </w:ffData>
              </w:fldChar>
            </w:r>
            <w:bookmarkStart w:id="13" w:name="Tekst335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3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          Varighet: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6"/>
                  <w:enabled/>
                  <w:calcOnExit w:val="0"/>
                  <w:textInput/>
                </w:ffData>
              </w:fldChar>
            </w:r>
            <w:bookmarkStart w:id="14" w:name="Tekst336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4"/>
          </w:p>
        </w:tc>
      </w:tr>
    </w:tbl>
    <w:p w:rsidR="0023322D" w:rsidRPr="00E67D77" w:rsidRDefault="008E2C29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4.5 Kva for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reaksjon hadde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brukar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etter tvangstiltaket og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 for oppfølg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ing er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gitt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3D72DB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kva for reaksjon brukar hadde etter tiltaket og deretter kva 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for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proofErr w:type="spellStart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vart 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gitt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Om det ikkje har vore naudsynt med </w:t>
      </w:r>
      <w:proofErr w:type="spellStart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skal dette gjer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for.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val="nn-NO" w:eastAsia="nb-NO"/>
        </w:rPr>
      </w:pPr>
    </w:p>
    <w:p w:rsidR="0023322D" w:rsidRPr="00E67D77" w:rsidRDefault="008E2C29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5. 1 Kvifor vart det vurdert som ein naudssituasjon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§ 9-5 er det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 krav om at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n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audssituasjon må ver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konkret. Det skal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fø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religge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nær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liggande og pårekneleg skademoglegheit, men skaden treng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ikk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je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oppstått før tiltaket 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vert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sett i verk.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</w:p>
    <w:p w:rsidR="0023322D" w:rsidRPr="00E67D77" w:rsidRDefault="008E2C29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5.2 Kva for vesentleg skade vert hindra eller avgrensa?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H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eimelen for å nytte tvang og makt kan berre nyttast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når det er n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audsynt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for å hindre eller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grense </w:t>
      </w:r>
      <w:r w:rsidR="008E2C29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val="nn-NO" w:eastAsia="nb-NO"/>
        </w:rPr>
        <w:t>vesentle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val="nn-NO" w:eastAsia="nb-NO"/>
        </w:rPr>
        <w:t>g skade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Vilkåret er heimla i § 9-5 og kan </w:t>
      </w:r>
      <w:proofErr w:type="spellStart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knyttas</w:t>
      </w:r>
      <w:r w:rsidR="00F4099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</w:t>
      </w:r>
      <w:proofErr w:type="spellEnd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opp mot fysisk skade på eigen eller ann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person, materielle sk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ade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på eigne eller andre sine eigendelar, psykiske skad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på eigen person/hemming av eigen utvikling, sosialt fornedrande åtferd eller krenk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 av andre sin personle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ge integritet.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5.3 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På kva måte er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tvangstiltaket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proofErr w:type="spellStart"/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anset</w:t>
      </w:r>
      <w:r w:rsidR="007935EA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</w:t>
      </w:r>
      <w:proofErr w:type="spellEnd"/>
      <w:r w:rsidR="007935EA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å ve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re fagleg og etisk forsvarle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g?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C013E9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Tvang og makt kan berre nyttast når det er fagleg og etisk forsvarle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g. I vurdering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skal det legg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jast særle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 vekt på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kor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inngrip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nde tiltaket er for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brukar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. </w:t>
      </w:r>
      <w:r w:rsidRPr="00C013E9">
        <w:rPr>
          <w:rFonts w:ascii="Times New Roman" w:hAnsi="Times New Roman"/>
          <w:color w:val="FF0000"/>
          <w:sz w:val="24"/>
          <w:szCs w:val="24"/>
          <w:lang w:val="nn-NO"/>
        </w:rPr>
        <w:t>Tiltaket må ikkje gå lenger enn det som er naudsynt for formålet og elles stå i eit rimeleg forhold til formålet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, jf. § 9-5 an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dre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ledd.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lastRenderedPageBreak/>
        <w:t xml:space="preserve">6. 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 for rettleiing og oppfølging har tenesteyta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ne som gjennomførte tiltaket fått?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7935EA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7935EA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kva for </w:t>
      </w:r>
      <w:proofErr w:type="spellStart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rettleiing 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du har fått. 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Du skal også vurdere om 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j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ing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a er </w:t>
      </w:r>
      <w:proofErr w:type="spellStart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tilstrekkele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g</w:t>
      </w:r>
      <w:proofErr w:type="spellEnd"/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. </w:t>
      </w:r>
    </w:p>
    <w:p w:rsidR="0023322D" w:rsidRPr="007935EA" w:rsidRDefault="0023322D" w:rsidP="0023322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nb-NO"/>
        </w:rPr>
      </w:pPr>
    </w:p>
    <w:p w:rsidR="0023322D" w:rsidRPr="00E67D77" w:rsidRDefault="0035439C" w:rsidP="0023322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7. Namn og underskrift av tenesteytara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ne som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gjennomførte tiltaket: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3322D" w:rsidRPr="00E67D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3543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Tenesteyta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Underskrift</w:t>
            </w:r>
          </w:p>
        </w:tc>
      </w:tr>
      <w:tr w:rsidR="0023322D" w:rsidRPr="00E67D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  <w:tr w:rsidR="0023322D" w:rsidRPr="00E67D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35439C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PUNKTA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8 - 11 FYLL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AST UT AV DAGLEG ANSVARLEG PÅ TENESTESTADEN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8. Namn og underskrift av dagleg ansvarleg for tenestestaden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2"/>
        <w:gridCol w:w="3242"/>
      </w:tblGrid>
      <w:tr w:rsidR="0023322D" w:rsidRPr="00E67D77" w:rsidTr="0023322D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3543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Telefon/e-post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Underskrift</w:t>
            </w:r>
          </w:p>
        </w:tc>
      </w:tr>
      <w:tr w:rsidR="0023322D" w:rsidRPr="00E67D77" w:rsidTr="0023322D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9. Dagleg ansvarleg for tenestestaden si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vurdering og oppfølging i etterkant av tiltaket: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23322D" w:rsidRPr="006208E3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Dette punktet skal 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fyll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ast</w:t>
      </w:r>
      <w:proofErr w:type="spellEnd"/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ut av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den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har det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dagl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ege</w:t>
      </w:r>
      <w:proofErr w:type="spellEnd"/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ansvar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et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for tenest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a.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Her kan det gis e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vurdering av </w:t>
      </w:r>
      <w:proofErr w:type="spellStart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k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va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kunne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ore</w:t>
      </w:r>
      <w:proofErr w:type="spellEnd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gjort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annleis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den konkrete situasjonen og om det i ettertid finns andre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lø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y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s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inga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r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. 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Beskriv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også eventuelle tiltak som er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s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tt i verk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for å hindre at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li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knande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skjer igjen,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også kva for rettleiing og oppfølg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j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ing som er 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gitt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proofErr w:type="spellStart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tenesteytarane</w:t>
      </w:r>
      <w:proofErr w:type="spellEnd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fatta avgjerd om og gjennomførte tiltaket. </w:t>
      </w:r>
    </w:p>
    <w:p w:rsidR="0023322D" w:rsidRPr="006208E3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nb-NO"/>
        </w:rPr>
      </w:pPr>
    </w:p>
    <w:p w:rsidR="0023322D" w:rsidRPr="00E67D77" w:rsidRDefault="00877C42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10. Nam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 på overordn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fag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leg ansvarle</w:t>
      </w:r>
      <w:r w:rsidR="00A858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 for k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ap. 9 i kommunen: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4502"/>
        <w:gridCol w:w="2881"/>
      </w:tblGrid>
      <w:tr w:rsidR="0023322D" w:rsidRPr="00E67D77" w:rsidTr="0023322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 w:rsidP="00877C4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</w:t>
            </w:r>
            <w:r w:rsidR="00877C42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m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Telefon/e-post</w:t>
            </w:r>
          </w:p>
        </w:tc>
      </w:tr>
      <w:tr w:rsidR="0023322D" w:rsidRPr="00E67D77" w:rsidTr="0023322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</w:tbl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11. Melding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er sendt til: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Kryss av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(ved å klikke i rut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)</w:t>
      </w:r>
      <w:r w:rsidRPr="00E67D77">
        <w:rPr>
          <w:rFonts w:ascii="Times New Roman" w:eastAsia="Times New Roman" w:hAnsi="Times New Roman"/>
          <w:vanish/>
          <w:sz w:val="24"/>
          <w:szCs w:val="20"/>
          <w:lang w:val="nn-NO" w:eastAsia="nb-NO"/>
        </w:rPr>
        <w:t xml:space="preserve"> </w:t>
      </w:r>
      <w:r w:rsidR="00846D36">
        <w:rPr>
          <w:rFonts w:ascii="Times New Roman" w:eastAsia="Times New Roman" w:hAnsi="Times New Roman"/>
          <w:sz w:val="24"/>
          <w:szCs w:val="20"/>
          <w:lang w:val="nn-NO" w:eastAsia="nb-NO"/>
        </w:rPr>
        <w:t>for at vedtaket sendast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til:</w:t>
      </w:r>
    </w:p>
    <w:bookmarkStart w:id="15" w:name="Avmerking22"/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401E9C">
        <w:rPr>
          <w:lang w:val="nn-NO"/>
        </w:rPr>
      </w:r>
      <w:r w:rsidR="00401E9C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5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</w:t>
      </w:r>
      <w:bookmarkStart w:id="16" w:name="Avmerking23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Fylkesmannen. </w:t>
      </w:r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401E9C">
        <w:rPr>
          <w:lang w:val="nn-NO"/>
        </w:rPr>
      </w:r>
      <w:r w:rsidR="00401E9C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6"/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Overordna fagleg ansvarle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g. </w:t>
      </w:r>
    </w:p>
    <w:bookmarkStart w:id="17" w:name="Avmerking24"/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401E9C">
        <w:rPr>
          <w:lang w:val="nn-NO"/>
        </w:rPr>
      </w:r>
      <w:r w:rsidR="00401E9C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7"/>
      <w:r w:rsidR="00DB7623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Verje </w:t>
      </w:r>
      <w:r w:rsidR="00DB7623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F4099D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>Nam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n: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2"/>
            <w:enabled/>
            <w:calcOnExit w:val="0"/>
            <w:textInput/>
          </w:ffData>
        </w:fldChar>
      </w:r>
      <w:bookmarkStart w:id="18" w:name="Tekst342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18"/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Adresse: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3"/>
            <w:enabled/>
            <w:calcOnExit w:val="0"/>
            <w:textInput/>
          </w:ffData>
        </w:fldChar>
      </w:r>
      <w:bookmarkStart w:id="19" w:name="Tekst343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19"/>
    </w:p>
    <w:p w:rsidR="00F4099D" w:rsidRDefault="00F4099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lang w:val="nn-NO"/>
        </w:rPr>
      </w:pPr>
      <w:bookmarkStart w:id="20" w:name="Avmerking25"/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401E9C">
        <w:rPr>
          <w:lang w:val="nn-NO"/>
        </w:rPr>
      </w:r>
      <w:r w:rsidR="00401E9C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20"/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Pårørande. </w:t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  <w:t>Nam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n: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4"/>
            <w:enabled/>
            <w:calcOnExit w:val="0"/>
            <w:textInput/>
          </w:ffData>
        </w:fldChar>
      </w:r>
      <w:bookmarkStart w:id="21" w:name="Tekst344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21"/>
    </w:p>
    <w:p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/>
          <w:sz w:val="20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Adresse: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5"/>
            <w:enabled/>
            <w:calcOnExit w:val="0"/>
            <w:textInput/>
          </w:ffData>
        </w:fldChar>
      </w:r>
      <w:bookmarkStart w:id="22" w:name="Tekst345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22"/>
    </w:p>
    <w:p w:rsidR="0023322D" w:rsidRPr="00C013E9" w:rsidRDefault="00877C42" w:rsidP="0023322D">
      <w:pPr>
        <w:overflowPunct w:val="0"/>
        <w:autoSpaceDE w:val="0"/>
        <w:autoSpaceDN w:val="0"/>
        <w:adjustRightInd w:val="0"/>
        <w:spacing w:after="0" w:line="240" w:lineRule="auto"/>
        <w:ind w:right="-325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Fyll inn namn og adresse på verje/pårøra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nde.</w:t>
      </w:r>
    </w:p>
    <w:p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proofErr w:type="spellStart"/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Klageadgang</w:t>
      </w:r>
      <w:proofErr w:type="spellEnd"/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for 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brukar, pårørande og verj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 er § 9-11, første ledd. Klagen 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rettast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til den overordn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F4099D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fagle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ansvarlege for 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enest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jf. forvaltningslo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ven § 33.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lagefristen er 3 veker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fr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å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det tidspunkt melding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er mott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eke.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</w:p>
    <w:p w:rsidR="0023322D" w:rsidRPr="00E67D77" w:rsidRDefault="0023322D" w:rsidP="0023322D">
      <w:pPr>
        <w:rPr>
          <w:lang w:val="nn-NO"/>
        </w:rPr>
      </w:pPr>
    </w:p>
    <w:p w:rsidR="00E35301" w:rsidRPr="00E67D77" w:rsidRDefault="00E35301">
      <w:pPr>
        <w:rPr>
          <w:lang w:val="nn-NO"/>
        </w:rPr>
      </w:pPr>
    </w:p>
    <w:sectPr w:rsidR="00E35301" w:rsidRPr="00E6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DFB"/>
    <w:multiLevelType w:val="hybridMultilevel"/>
    <w:tmpl w:val="4FCA92C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D"/>
    <w:rsid w:val="0023322D"/>
    <w:rsid w:val="0035439C"/>
    <w:rsid w:val="003B665D"/>
    <w:rsid w:val="003D72DB"/>
    <w:rsid w:val="00401E9C"/>
    <w:rsid w:val="00496333"/>
    <w:rsid w:val="00536626"/>
    <w:rsid w:val="006208E3"/>
    <w:rsid w:val="006C3E2D"/>
    <w:rsid w:val="007935EA"/>
    <w:rsid w:val="007E482D"/>
    <w:rsid w:val="00846D36"/>
    <w:rsid w:val="00877C42"/>
    <w:rsid w:val="008E2C29"/>
    <w:rsid w:val="00A85877"/>
    <w:rsid w:val="00BD08FD"/>
    <w:rsid w:val="00C013E9"/>
    <w:rsid w:val="00D50A06"/>
    <w:rsid w:val="00DB7623"/>
    <w:rsid w:val="00E25C07"/>
    <w:rsid w:val="00E35301"/>
    <w:rsid w:val="00E67D77"/>
    <w:rsid w:val="00F4099D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799"/>
  <w15:docId w15:val="{46DE5715-CB11-407D-8378-C882166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22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1553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Rosvoldaune Moe, Linda</cp:lastModifiedBy>
  <cp:revision>10</cp:revision>
  <dcterms:created xsi:type="dcterms:W3CDTF">2012-07-02T09:10:00Z</dcterms:created>
  <dcterms:modified xsi:type="dcterms:W3CDTF">2018-01-23T14:13:00Z</dcterms:modified>
</cp:coreProperties>
</file>